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93" w:rsidRDefault="00C92E93" w:rsidP="00C92E93"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  <w:lang w:val="en-US"/>
        </w:rPr>
        <w:t>涞水县娄村</w:t>
      </w:r>
      <w:r>
        <w:rPr>
          <w:rFonts w:ascii="宋体" w:hAnsi="宋体" w:hint="eastAsia"/>
          <w:b/>
          <w:color w:val="000000"/>
          <w:sz w:val="36"/>
          <w:szCs w:val="36"/>
        </w:rPr>
        <w:t>镇人民政府</w:t>
      </w:r>
    </w:p>
    <w:p w:rsidR="00C92E93" w:rsidRDefault="00C92E93" w:rsidP="00C92E93">
      <w:pPr>
        <w:spacing w:line="580" w:lineRule="exact"/>
        <w:jc w:val="center"/>
        <w:rPr>
          <w:rFonts w:ascii="方正小标宋_GBK" w:eastAsia="方正小标宋_GBK" w:hint="eastAsia"/>
          <w:color w:val="000000"/>
          <w:sz w:val="36"/>
          <w:szCs w:val="36"/>
          <w:lang w:val="en-US" w:eastAsia="zh-CN"/>
        </w:rPr>
      </w:pPr>
      <w:r>
        <w:rPr>
          <w:rFonts w:ascii="宋体" w:hAnsi="宋体" w:hint="eastAsia"/>
          <w:b/>
          <w:color w:val="000000"/>
          <w:sz w:val="36"/>
          <w:szCs w:val="36"/>
          <w:lang w:val="en-US" w:eastAsia="zh-CN"/>
        </w:rPr>
        <w:t>行政处罚服务指南</w:t>
      </w:r>
    </w:p>
    <w:p w:rsidR="00C92E93" w:rsidRDefault="00C92E93" w:rsidP="00C92E93">
      <w:pPr>
        <w:spacing w:line="580" w:lineRule="exact"/>
        <w:rPr>
          <w:rFonts w:eastAsia="仿宋_GB2312" w:hint="eastAsia"/>
          <w:color w:val="000000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27"/>
        <w:gridCol w:w="5657"/>
        <w:gridCol w:w="2196"/>
      </w:tblGrid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行政处罚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对露天焚烧秸秆、落叶等产生烟尘污染的物质的处罚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无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580" w:lineRule="exact"/>
              <w:jc w:val="center"/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8"/>
                <w:szCs w:val="28"/>
              </w:rPr>
              <w:t>涞水县娄村镇人民政府</w:t>
            </w:r>
          </w:p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娄村镇综合行政执法队</w:t>
            </w:r>
          </w:p>
        </w:tc>
        <w:tc>
          <w:tcPr>
            <w:tcW w:w="2196" w:type="dxa"/>
            <w:vAlign w:val="center"/>
          </w:tcPr>
          <w:p w:rsidR="00C92E93" w:rsidRDefault="00C92E93" w:rsidP="00C92E93">
            <w:pPr>
              <w:spacing w:line="320" w:lineRule="exact"/>
              <w:jc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0312-4683199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C92E93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《保定市大气污染防治条例》第五十六条第二款</w:t>
            </w:r>
          </w:p>
        </w:tc>
      </w:tr>
      <w:tr w:rsidR="00C92E93" w:rsidTr="007548D3">
        <w:trPr>
          <w:trHeight w:val="1701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/>
              </w:rPr>
              <w:t>露天焚烧秸秆、落叶等产生烟尘污染的物质的行为</w:t>
            </w:r>
          </w:p>
        </w:tc>
      </w:tr>
      <w:tr w:rsidR="00C92E93" w:rsidTr="007548D3">
        <w:trPr>
          <w:trHeight w:val="1701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罚款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 w:rsidR="00C92E93" w:rsidTr="007548D3">
        <w:trPr>
          <w:trHeight w:val="1134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工作时间</w:t>
            </w:r>
          </w:p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上午：8:30-12:00；      下午：13:30-17:30</w:t>
            </w:r>
          </w:p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 xml:space="preserve">                    </w:t>
            </w:r>
          </w:p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地址：涞水县娄村镇娄村</w:t>
            </w:r>
          </w:p>
        </w:tc>
      </w:tr>
      <w:tr w:rsidR="00C92E93" w:rsidTr="007548D3">
        <w:trPr>
          <w:trHeight w:val="1134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监督投诉</w:t>
            </w:r>
            <w:r>
              <w:rPr>
                <w:rFonts w:ascii="仿宋" w:eastAsia="仿宋" w:hAnsi="仿宋" w:cs="仿宋" w:hint="eastAsia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涞水县娄村镇人民政府</w:t>
            </w:r>
          </w:p>
          <w:p w:rsidR="00C92E93" w:rsidRDefault="00C92E93" w:rsidP="00C92E93">
            <w:pPr>
              <w:spacing w:line="320" w:lineRule="exact"/>
              <w:jc w:val="left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0312-4683199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 w:rsidR="00C92E93" w:rsidTr="007548D3">
        <w:trPr>
          <w:trHeight w:val="510"/>
        </w:trPr>
        <w:tc>
          <w:tcPr>
            <w:tcW w:w="1527" w:type="dxa"/>
            <w:vAlign w:val="center"/>
          </w:tcPr>
          <w:p w:rsidR="00C92E93" w:rsidRDefault="00C92E93" w:rsidP="007548D3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 w:rsidR="00C92E93" w:rsidRDefault="00C92E93" w:rsidP="007548D3">
            <w:pPr>
              <w:spacing w:line="320" w:lineRule="exact"/>
              <w:jc w:val="lef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</w:p>
        </w:tc>
      </w:tr>
    </w:tbl>
    <w:p w:rsidR="00EA362A" w:rsidRPr="00C92E93" w:rsidRDefault="00EA362A" w:rsidP="00C92E93"/>
    <w:sectPr w:rsidR="00EA362A" w:rsidRPr="00C92E93">
      <w:footerReference w:type="default" r:id="rId6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62A" w:rsidRDefault="00EA362A" w:rsidP="008876F0">
      <w:r>
        <w:separator/>
      </w:r>
    </w:p>
  </w:endnote>
  <w:endnote w:type="continuationSeparator" w:id="1">
    <w:p w:rsidR="00EA362A" w:rsidRDefault="00EA362A" w:rsidP="00887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script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362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2E93" w:rsidRPr="00C92E93">
      <w:rPr>
        <w:noProof/>
        <w:lang w:val="zh-CN" w:eastAsia="zh-CN"/>
      </w:rPr>
      <w:t>1</w:t>
    </w:r>
    <w:r>
      <w:fldChar w:fldCharType="end"/>
    </w:r>
  </w:p>
  <w:p w:rsidR="00000000" w:rsidRDefault="00EA362A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62A" w:rsidRDefault="00EA362A" w:rsidP="008876F0">
      <w:r>
        <w:separator/>
      </w:r>
    </w:p>
  </w:footnote>
  <w:footnote w:type="continuationSeparator" w:id="1">
    <w:p w:rsidR="00EA362A" w:rsidRDefault="00EA362A" w:rsidP="008876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6F0"/>
    <w:rsid w:val="008876F0"/>
    <w:rsid w:val="00C92E93"/>
    <w:rsid w:val="00EA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9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6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76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76F0"/>
    <w:rPr>
      <w:sz w:val="18"/>
      <w:szCs w:val="18"/>
    </w:rPr>
  </w:style>
  <w:style w:type="paragraph" w:styleId="a5">
    <w:name w:val="List Paragraph"/>
    <w:basedOn w:val="a"/>
    <w:uiPriority w:val="34"/>
    <w:qFormat/>
    <w:rsid w:val="008876F0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>hhh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hhh</dc:creator>
  <cp:keywords/>
  <dc:description/>
  <cp:lastModifiedBy>hhh</cp:lastModifiedBy>
  <cp:revision>3</cp:revision>
  <dcterms:created xsi:type="dcterms:W3CDTF">2023-12-06T04:14:00Z</dcterms:created>
  <dcterms:modified xsi:type="dcterms:W3CDTF">2023-12-06T04:46:00Z</dcterms:modified>
</cp:coreProperties>
</file>